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Rope Seat Nest With Plastic Handles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1078x1078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rope</w:t>
              <w:br/>
              <w:t>Package includes: nest hanger - 1 pc., fastener kit - 1 pc.</w:t>
              <w:br/>
              <w:t>The design consists of:</w:t>
              <w:br/>
              <w:t>The seat rim is a steel pipe wrapped in a 3-strand unreinforced rope with a diameter of 19 mm. The weaving inside the ring is made of a 6-strand rope with a diameter of 16 mm, which is secured together with polyamide connectors, with a ribbed anti-slip coating. The hangers consist of a 4-strand rope of 16 mm. Equipped with plastic handles.</w:t>
              <w:br/>
              <w:t>The design is reliable and designed for intensive use. It is intended for installation on outdoor playgrounds.</w:t>
              <w:br/>
              <w:t>Protruding parts of threaded connections and open parts of pipes are covered with plastic plugs</w:t>
              <w:br/>
              <w:t>Coating of elements: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